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D154518" w14:textId="77777777" w:rsidR="00BF36AA" w:rsidRDefault="00BF36AA"/>
    <w:p w14:paraId="04085435" w14:textId="77777777" w:rsidR="00BF36AA" w:rsidRDefault="00BF36AA">
      <w:r>
        <w:t>PROJECTS</w:t>
      </w:r>
    </w:p>
    <w:p w14:paraId="3A9ADE74" w14:textId="6B128703" w:rsidR="00607C92" w:rsidRDefault="00BF36AA">
      <w:r>
        <w:t>On selecting ‘Projects’ RM should enable ‘New’ not intuitive to select ‘File’</w:t>
      </w:r>
    </w:p>
    <w:p w14:paraId="40D26CE9" w14:textId="32CF8972" w:rsidR="00607C92" w:rsidRPr="00607C92" w:rsidRDefault="00607C92">
      <w:pPr>
        <w:rPr>
          <w:color w:val="FF0000"/>
        </w:rPr>
      </w:pPr>
      <w:r>
        <w:rPr>
          <w:color w:val="FF0000"/>
        </w:rPr>
        <w:t>Okay. Had used word as a basis, there you go ‘file’ then new. But happy to change. Takes out any possibility of uncertainty.</w:t>
      </w:r>
    </w:p>
    <w:p w14:paraId="7E800040" w14:textId="5ED8A604" w:rsidR="00BF36AA" w:rsidRDefault="00BF36AA">
      <w:r>
        <w:t>Font of ‘Description’ is different to ‘Name’</w:t>
      </w:r>
    </w:p>
    <w:p w14:paraId="3865CBDC" w14:textId="647DC160" w:rsidR="00607C92" w:rsidRPr="00607C92" w:rsidRDefault="00581F63">
      <w:pPr>
        <w:rPr>
          <w:color w:val="FF0000"/>
        </w:rPr>
      </w:pPr>
      <w:r>
        <w:rPr>
          <w:color w:val="FF0000"/>
        </w:rPr>
        <w:t xml:space="preserve">Have raised this with Damian already. </w:t>
      </w:r>
      <w:r w:rsidR="00E9178C">
        <w:rPr>
          <w:color w:val="FF0000"/>
        </w:rPr>
        <w:t>(is the same on a tablet)</w:t>
      </w:r>
    </w:p>
    <w:p w14:paraId="0F96853F" w14:textId="16F0499A" w:rsidR="00BF36AA" w:rsidRDefault="00BF36AA">
      <w:r>
        <w:t>Once a ‘Project’ has been defined it is not possible to open the editor again.</w:t>
      </w:r>
    </w:p>
    <w:p w14:paraId="1B4453FE" w14:textId="463E7443" w:rsidR="00607C92" w:rsidRPr="00607C92" w:rsidRDefault="00607C92">
      <w:pPr>
        <w:rPr>
          <w:color w:val="FF0000"/>
        </w:rPr>
      </w:pPr>
      <w:r w:rsidRPr="00607C92">
        <w:rPr>
          <w:color w:val="FF0000"/>
        </w:rPr>
        <w:t>This is done by clicking the name of the project under the tree</w:t>
      </w:r>
      <w:r w:rsidR="00E9178C">
        <w:rPr>
          <w:color w:val="FF0000"/>
        </w:rPr>
        <w:t>. (Works for existing)</w:t>
      </w:r>
    </w:p>
    <w:p w14:paraId="1C828E3E" w14:textId="77777777" w:rsidR="00BF36AA" w:rsidRDefault="00BF36AA">
      <w:r>
        <w:t>SYSTEM EDITOR</w:t>
      </w:r>
    </w:p>
    <w:p w14:paraId="57979785" w14:textId="25FCACFD" w:rsidR="00BF36AA" w:rsidRDefault="00BF36AA" w:rsidP="00BF36AA">
      <w:r>
        <w:t>Font of ‘Description’ is different to ‘Name’</w:t>
      </w:r>
    </w:p>
    <w:p w14:paraId="69853016" w14:textId="6BC11E05" w:rsidR="00832AD0" w:rsidRPr="00832AD0" w:rsidRDefault="00832AD0" w:rsidP="00BF36AA">
      <w:pPr>
        <w:rPr>
          <w:color w:val="FF0000"/>
        </w:rPr>
      </w:pPr>
      <w:r w:rsidRPr="00832AD0">
        <w:rPr>
          <w:color w:val="FF0000"/>
        </w:rPr>
        <w:t>As above – already raised</w:t>
      </w:r>
    </w:p>
    <w:p w14:paraId="6D9CAF97" w14:textId="2FC77854" w:rsidR="00BF36AA" w:rsidRDefault="00BF36AA">
      <w:r>
        <w:t>On invoking the ‘System Editor’ the editor should automatically create a ‘parent function’ with the same name</w:t>
      </w:r>
      <w:r w:rsidR="004D3D01">
        <w:t>.  The reason for this is to eliminate unnecessary or unintended systems from being generated.  A difference of a single character will create two different systems.</w:t>
      </w:r>
    </w:p>
    <w:p w14:paraId="125FF4F4" w14:textId="64FF1045" w:rsidR="00581F63" w:rsidRDefault="00581F63">
      <w:pPr>
        <w:rPr>
          <w:color w:val="FF0000"/>
        </w:rPr>
      </w:pPr>
      <w:r w:rsidRPr="00581F63">
        <w:rPr>
          <w:color w:val="FF0000"/>
        </w:rPr>
        <w:t>Do you mean parent function? Or parent system? I can think of examples where the system we are doing the safety case for may not be the parent function – for example with Lorenzo, if the assurance was for just one deployment unit (</w:t>
      </w:r>
      <w:proofErr w:type="spellStart"/>
      <w:r w:rsidRPr="00581F63">
        <w:rPr>
          <w:color w:val="FF0000"/>
        </w:rPr>
        <w:t>eg.</w:t>
      </w:r>
      <w:proofErr w:type="spellEnd"/>
      <w:r w:rsidRPr="00581F63">
        <w:rPr>
          <w:color w:val="FF0000"/>
        </w:rPr>
        <w:t xml:space="preserve"> IPPMA) of the wider system. </w:t>
      </w:r>
    </w:p>
    <w:p w14:paraId="2820106B" w14:textId="3312C719" w:rsidR="00E9178C" w:rsidRPr="00581F63" w:rsidRDefault="00E9178C">
      <w:pPr>
        <w:rPr>
          <w:color w:val="FF0000"/>
        </w:rPr>
      </w:pPr>
      <w:r>
        <w:rPr>
          <w:color w:val="FF0000"/>
        </w:rPr>
        <w:t xml:space="preserve">But would be useful to default this (in the same way the bowtie defaults the hazard) but make it editable. </w:t>
      </w:r>
    </w:p>
    <w:p w14:paraId="2F0931BD" w14:textId="2C7375E6" w:rsidR="004D3D01" w:rsidRDefault="004D3D01">
      <w:r>
        <w:t xml:space="preserve">On creating a new component, is it possible for the name to be automatically active such </w:t>
      </w:r>
      <w:proofErr w:type="gramStart"/>
      <w:r>
        <w:t>that  it</w:t>
      </w:r>
      <w:proofErr w:type="gramEnd"/>
      <w:r>
        <w:t xml:space="preserve"> can be overtyped to uniquely identify the component rather than having to select with a further mouse press.</w:t>
      </w:r>
    </w:p>
    <w:p w14:paraId="647EC787" w14:textId="1A2F2DF9" w:rsidR="00581F63" w:rsidRPr="004422F4" w:rsidRDefault="00581F63">
      <w:pPr>
        <w:rPr>
          <w:color w:val="FF0000"/>
        </w:rPr>
      </w:pPr>
      <w:r w:rsidRPr="004422F4">
        <w:rPr>
          <w:color w:val="FF0000"/>
        </w:rPr>
        <w:t xml:space="preserve">You mean remove the ‘system’ and ‘function’ labels so it is just the picture? </w:t>
      </w:r>
      <w:r w:rsidR="004422F4" w:rsidRPr="004422F4">
        <w:rPr>
          <w:color w:val="FF0000"/>
        </w:rPr>
        <w:t>I would prefer maybe for the labels to remain but automatically disappear when they are clicked to be edited?</w:t>
      </w:r>
    </w:p>
    <w:p w14:paraId="0EC5D922" w14:textId="4DAB691E" w:rsidR="004D3D01" w:rsidRDefault="004D3D01">
      <w:r w:rsidRPr="004422F4">
        <w:rPr>
          <w:highlight w:val="yellow"/>
        </w:rPr>
        <w:t>Error message when making a second save of the system definition.  Note – no changes have been made to ‘Prescribing System’ component.</w:t>
      </w:r>
      <w:r w:rsidR="004422F4">
        <w:rPr>
          <w:highlight w:val="yellow"/>
        </w:rPr>
        <w:t xml:space="preserve"> </w:t>
      </w:r>
    </w:p>
    <w:p w14:paraId="5727AD0A" w14:textId="77777777" w:rsidR="00026053" w:rsidRDefault="00026053">
      <w:r w:rsidRPr="004422F4">
        <w:rPr>
          <w:highlight w:val="yellow"/>
        </w:rPr>
        <w:t xml:space="preserve">Why is it recording it as a ‘duplicate hazard </w:t>
      </w:r>
      <w:proofErr w:type="gramStart"/>
      <w:r w:rsidRPr="004422F4">
        <w:rPr>
          <w:highlight w:val="yellow"/>
        </w:rPr>
        <w:t>name’</w:t>
      </w:r>
      <w:proofErr w:type="gramEnd"/>
    </w:p>
    <w:p w14:paraId="2826419C" w14:textId="77777777" w:rsidR="004D3D01" w:rsidRDefault="004D3D01">
      <w:r>
        <w:rPr>
          <w:noProof/>
          <w:lang w:eastAsia="en-GB"/>
        </w:rPr>
        <w:lastRenderedPageBreak/>
        <w:drawing>
          <wp:inline distT="0" distB="0" distL="0" distR="0" wp14:anchorId="38E63EDD" wp14:editId="740682FE">
            <wp:extent cx="5693434" cy="3225693"/>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
                    <a:srcRect r="51428" b="14027"/>
                    <a:stretch/>
                  </pic:blipFill>
                  <pic:spPr bwMode="auto">
                    <a:xfrm>
                      <a:off x="0" y="0"/>
                      <a:ext cx="5688417" cy="3222851"/>
                    </a:xfrm>
                    <a:prstGeom prst="rect">
                      <a:avLst/>
                    </a:prstGeom>
                    <a:ln>
                      <a:noFill/>
                    </a:ln>
                    <a:extLst>
                      <a:ext uri="{53640926-AAD7-44D8-BBD7-CCE9431645EC}">
                        <a14:shadowObscured xmlns:a14="http://schemas.microsoft.com/office/drawing/2010/main"/>
                      </a:ext>
                    </a:extLst>
                  </pic:spPr>
                </pic:pic>
              </a:graphicData>
            </a:graphic>
          </wp:inline>
        </w:drawing>
      </w:r>
    </w:p>
    <w:p w14:paraId="5EAFC381" w14:textId="77777777" w:rsidR="00523D70" w:rsidRDefault="00523D70">
      <w:r>
        <w:t>Further amendments cannot be saved</w:t>
      </w:r>
    </w:p>
    <w:p w14:paraId="17EC10CB" w14:textId="77777777" w:rsidR="00301C63" w:rsidRDefault="00301C63">
      <w:r>
        <w:t>Is it not possible to invoke component editor whilst in the graphical system editor i.e. RM ‘</w:t>
      </w:r>
      <w:proofErr w:type="gramStart"/>
      <w:r>
        <w:t>details’</w:t>
      </w:r>
      <w:proofErr w:type="gramEnd"/>
    </w:p>
    <w:p w14:paraId="564D08EC" w14:textId="77777777" w:rsidR="006766CA" w:rsidRDefault="006766CA">
      <w:r>
        <w:t xml:space="preserve">Evaluation stopped and renamed as SMART_new3_040418 on </w:t>
      </w:r>
      <w:proofErr w:type="spellStart"/>
      <w:r>
        <w:t>moorfileds</w:t>
      </w:r>
      <w:proofErr w:type="spellEnd"/>
      <w:r>
        <w:t xml:space="preserve"> pc </w:t>
      </w:r>
    </w:p>
    <w:p w14:paraId="645C2305" w14:textId="77777777" w:rsidR="002212B5" w:rsidRDefault="002212B5">
      <w:r>
        <w:t>*******************************************************************************</w:t>
      </w:r>
    </w:p>
    <w:p w14:paraId="3DB85620" w14:textId="77777777" w:rsidR="002212B5" w:rsidRDefault="002212B5" w:rsidP="002212B5">
      <w:r>
        <w:t>New invocation of smart_new3</w:t>
      </w:r>
    </w:p>
    <w:p w14:paraId="63CCE543" w14:textId="77777777" w:rsidR="002212B5" w:rsidRDefault="002212B5" w:rsidP="002212B5">
      <w:r>
        <w:t>SYSTEM EDITOR</w:t>
      </w:r>
    </w:p>
    <w:p w14:paraId="46841ACC" w14:textId="77777777" w:rsidR="006766CA" w:rsidRDefault="002212B5">
      <w:r>
        <w:t>Another error message</w:t>
      </w:r>
    </w:p>
    <w:p w14:paraId="5504EDAF" w14:textId="77777777" w:rsidR="002212B5" w:rsidRDefault="002212B5">
      <w:r>
        <w:rPr>
          <w:noProof/>
          <w:lang w:eastAsia="en-GB"/>
        </w:rPr>
        <w:lastRenderedPageBreak/>
        <w:drawing>
          <wp:inline distT="0" distB="0" distL="0" distR="0" wp14:anchorId="38DC3AE4" wp14:editId="73CC16F7">
            <wp:extent cx="5779698" cy="326678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
                    <a:srcRect r="51579" b="14496"/>
                    <a:stretch/>
                  </pic:blipFill>
                  <pic:spPr bwMode="auto">
                    <a:xfrm>
                      <a:off x="0" y="0"/>
                      <a:ext cx="5774604" cy="3263907"/>
                    </a:xfrm>
                    <a:prstGeom prst="rect">
                      <a:avLst/>
                    </a:prstGeom>
                    <a:ln>
                      <a:noFill/>
                    </a:ln>
                    <a:extLst>
                      <a:ext uri="{53640926-AAD7-44D8-BBD7-CCE9431645EC}">
                        <a14:shadowObscured xmlns:a14="http://schemas.microsoft.com/office/drawing/2010/main"/>
                      </a:ext>
                    </a:extLst>
                  </pic:spPr>
                </pic:pic>
              </a:graphicData>
            </a:graphic>
          </wp:inline>
        </w:drawing>
      </w:r>
    </w:p>
    <w:p w14:paraId="391F29CB" w14:textId="77777777" w:rsidR="00484DC5" w:rsidRDefault="002212B5">
      <w:r>
        <w:t>Despite</w:t>
      </w:r>
      <w:r w:rsidR="00484DC5">
        <w:t xml:space="preserve"> message, schematic saved</w:t>
      </w:r>
    </w:p>
    <w:p w14:paraId="7B9314B4" w14:textId="77777777" w:rsidR="006766CA" w:rsidRDefault="00484DC5">
      <w:r>
        <w:t>Another error message when trying to invoke ‘System &amp; function editor’</w:t>
      </w:r>
      <w:r w:rsidR="002212B5">
        <w:t xml:space="preserve"> </w:t>
      </w:r>
    </w:p>
    <w:p w14:paraId="548E33ED" w14:textId="77777777" w:rsidR="00484DC5" w:rsidRDefault="00484DC5">
      <w:r>
        <w:rPr>
          <w:noProof/>
          <w:lang w:eastAsia="en-GB"/>
        </w:rPr>
        <w:drawing>
          <wp:inline distT="0" distB="0" distL="0" distR="0" wp14:anchorId="7799EF46" wp14:editId="677D3FD9">
            <wp:extent cx="5779650" cy="3252159"/>
            <wp:effectExtent l="0" t="0" r="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
                    <a:srcRect l="-1" t="1" r="50829" b="13555"/>
                    <a:stretch/>
                  </pic:blipFill>
                  <pic:spPr bwMode="auto">
                    <a:xfrm>
                      <a:off x="0" y="0"/>
                      <a:ext cx="5774556" cy="3249293"/>
                    </a:xfrm>
                    <a:prstGeom prst="rect">
                      <a:avLst/>
                    </a:prstGeom>
                    <a:ln>
                      <a:noFill/>
                    </a:ln>
                    <a:extLst>
                      <a:ext uri="{53640926-AAD7-44D8-BBD7-CCE9431645EC}">
                        <a14:shadowObscured xmlns:a14="http://schemas.microsoft.com/office/drawing/2010/main"/>
                      </a:ext>
                    </a:extLst>
                  </pic:spPr>
                </pic:pic>
              </a:graphicData>
            </a:graphic>
          </wp:inline>
        </w:drawing>
      </w:r>
    </w:p>
    <w:p w14:paraId="6E6AF2B9" w14:textId="77777777" w:rsidR="00484DC5" w:rsidRDefault="00484DC5" w:rsidP="00484DC5">
      <w:r>
        <w:t>Selecting Ok opens the editor.</w:t>
      </w:r>
    </w:p>
    <w:p w14:paraId="17EE8511" w14:textId="77777777" w:rsidR="00484DC5" w:rsidRDefault="00484DC5" w:rsidP="00484DC5">
      <w:r>
        <w:t>RM ‘Link’ does nothing for system or function components.</w:t>
      </w:r>
    </w:p>
    <w:p w14:paraId="34739958" w14:textId="77777777" w:rsidR="00484DC5" w:rsidRDefault="00484DC5" w:rsidP="00484DC5">
      <w:r>
        <w:t xml:space="preserve">Subsequent Save </w:t>
      </w:r>
      <w:r w:rsidR="00026053">
        <w:t>generates a familiar error message</w:t>
      </w:r>
    </w:p>
    <w:p w14:paraId="51CE9956" w14:textId="77777777" w:rsidR="00026053" w:rsidRDefault="00026053" w:rsidP="00484DC5">
      <w:r>
        <w:rPr>
          <w:noProof/>
          <w:lang w:eastAsia="en-GB"/>
        </w:rPr>
        <w:lastRenderedPageBreak/>
        <w:drawing>
          <wp:inline distT="0" distB="0" distL="0" distR="0" wp14:anchorId="4B074591" wp14:editId="7104AE6E">
            <wp:extent cx="6008298" cy="343331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
                    <a:srcRect r="51579" b="13556"/>
                    <a:stretch/>
                  </pic:blipFill>
                  <pic:spPr bwMode="auto">
                    <a:xfrm>
                      <a:off x="0" y="0"/>
                      <a:ext cx="6003003" cy="3430288"/>
                    </a:xfrm>
                    <a:prstGeom prst="rect">
                      <a:avLst/>
                    </a:prstGeom>
                    <a:ln>
                      <a:noFill/>
                    </a:ln>
                    <a:extLst>
                      <a:ext uri="{53640926-AAD7-44D8-BBD7-CCE9431645EC}">
                        <a14:shadowObscured xmlns:a14="http://schemas.microsoft.com/office/drawing/2010/main"/>
                      </a:ext>
                    </a:extLst>
                  </pic:spPr>
                </pic:pic>
              </a:graphicData>
            </a:graphic>
          </wp:inline>
        </w:drawing>
      </w:r>
    </w:p>
    <w:p w14:paraId="7DDD664F" w14:textId="77777777" w:rsidR="00026053" w:rsidRDefault="00026053" w:rsidP="00484DC5">
      <w:r>
        <w:t>Whilst the components are preserved in the graphical editor they are not reflected in the system definition</w:t>
      </w:r>
    </w:p>
    <w:p w14:paraId="31AADE62" w14:textId="77777777" w:rsidR="00026053" w:rsidRDefault="00026053" w:rsidP="00484DC5">
      <w:r>
        <w:rPr>
          <w:noProof/>
          <w:lang w:eastAsia="en-GB"/>
        </w:rPr>
        <w:drawing>
          <wp:inline distT="0" distB="0" distL="0" distR="0" wp14:anchorId="5BA49B3C" wp14:editId="54E42E94">
            <wp:extent cx="6003985" cy="33578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
                    <a:srcRect r="50526" b="13556"/>
                    <a:stretch/>
                  </pic:blipFill>
                  <pic:spPr bwMode="auto">
                    <a:xfrm>
                      <a:off x="0" y="0"/>
                      <a:ext cx="5998694" cy="3354891"/>
                    </a:xfrm>
                    <a:prstGeom prst="rect">
                      <a:avLst/>
                    </a:prstGeom>
                    <a:ln>
                      <a:noFill/>
                    </a:ln>
                    <a:extLst>
                      <a:ext uri="{53640926-AAD7-44D8-BBD7-CCE9431645EC}">
                        <a14:shadowObscured xmlns:a14="http://schemas.microsoft.com/office/drawing/2010/main"/>
                      </a:ext>
                    </a:extLst>
                  </pic:spPr>
                </pic:pic>
              </a:graphicData>
            </a:graphic>
          </wp:inline>
        </w:drawing>
      </w:r>
    </w:p>
    <w:p w14:paraId="03222ED8" w14:textId="77777777" w:rsidR="00026053" w:rsidRDefault="00026053" w:rsidP="00484DC5"/>
    <w:p w14:paraId="516BD4C2" w14:textId="77777777" w:rsidR="00026053" w:rsidRDefault="00026053" w:rsidP="00484DC5">
      <w:r>
        <w:t>But details are reflected in the subsystem definition</w:t>
      </w:r>
    </w:p>
    <w:p w14:paraId="30CDEA7A" w14:textId="77777777" w:rsidR="00026053" w:rsidRDefault="00026053" w:rsidP="00484DC5">
      <w:r>
        <w:rPr>
          <w:noProof/>
          <w:lang w:eastAsia="en-GB"/>
        </w:rPr>
        <w:lastRenderedPageBreak/>
        <w:drawing>
          <wp:inline distT="0" distB="0" distL="0" distR="0" wp14:anchorId="50DBBF2D" wp14:editId="19421244">
            <wp:extent cx="5697413" cy="32004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
                    <a:srcRect r="51278" b="14496"/>
                    <a:stretch/>
                  </pic:blipFill>
                  <pic:spPr bwMode="auto">
                    <a:xfrm>
                      <a:off x="0" y="0"/>
                      <a:ext cx="5697413" cy="3200400"/>
                    </a:xfrm>
                    <a:prstGeom prst="rect">
                      <a:avLst/>
                    </a:prstGeom>
                    <a:ln>
                      <a:noFill/>
                    </a:ln>
                    <a:extLst>
                      <a:ext uri="{53640926-AAD7-44D8-BBD7-CCE9431645EC}">
                        <a14:shadowObscured xmlns:a14="http://schemas.microsoft.com/office/drawing/2010/main"/>
                      </a:ext>
                    </a:extLst>
                  </pic:spPr>
                </pic:pic>
              </a:graphicData>
            </a:graphic>
          </wp:inline>
        </w:drawing>
      </w:r>
    </w:p>
    <w:p w14:paraId="66A90630" w14:textId="77777777" w:rsidR="00026053" w:rsidRDefault="00026053" w:rsidP="00484DC5">
      <w:r>
        <w:t>Selecting ‘system and function editor’ generates the following warning which is appropriate – can we not present the option on the form?</w:t>
      </w:r>
    </w:p>
    <w:p w14:paraId="7D5F3E4B" w14:textId="77777777" w:rsidR="00026053" w:rsidRDefault="00026053" w:rsidP="00484DC5">
      <w:r>
        <w:rPr>
          <w:noProof/>
          <w:lang w:eastAsia="en-GB"/>
        </w:rPr>
        <w:drawing>
          <wp:inline distT="0" distB="0" distL="0" distR="0" wp14:anchorId="16C38A48" wp14:editId="669C9BE2">
            <wp:extent cx="5684193" cy="318314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a:srcRect r="51128" b="14496"/>
                    <a:stretch/>
                  </pic:blipFill>
                  <pic:spPr bwMode="auto">
                    <a:xfrm>
                      <a:off x="0" y="0"/>
                      <a:ext cx="5684193" cy="3183147"/>
                    </a:xfrm>
                    <a:prstGeom prst="rect">
                      <a:avLst/>
                    </a:prstGeom>
                    <a:ln>
                      <a:noFill/>
                    </a:ln>
                    <a:extLst>
                      <a:ext uri="{53640926-AAD7-44D8-BBD7-CCE9431645EC}">
                        <a14:shadowObscured xmlns:a14="http://schemas.microsoft.com/office/drawing/2010/main"/>
                      </a:ext>
                    </a:extLst>
                  </pic:spPr>
                </pic:pic>
              </a:graphicData>
            </a:graphic>
          </wp:inline>
        </w:drawing>
      </w:r>
    </w:p>
    <w:p w14:paraId="49E5C1CD" w14:textId="77777777" w:rsidR="00026053" w:rsidRDefault="00151C5A" w:rsidP="00484DC5">
      <w:r>
        <w:t>But closing everything down and reopening reveals that subsystem details are recorded</w:t>
      </w:r>
    </w:p>
    <w:p w14:paraId="0E48A75F" w14:textId="77777777" w:rsidR="00151C5A" w:rsidRDefault="00151C5A" w:rsidP="00484DC5">
      <w:r>
        <w:rPr>
          <w:noProof/>
          <w:lang w:eastAsia="en-GB"/>
        </w:rPr>
        <w:lastRenderedPageBreak/>
        <w:drawing>
          <wp:inline distT="0" distB="0" distL="0" distR="0" wp14:anchorId="211521FE" wp14:editId="42C5CE89">
            <wp:extent cx="5670775" cy="3165894"/>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srcRect r="50978" b="14496"/>
                    <a:stretch/>
                  </pic:blipFill>
                  <pic:spPr bwMode="auto">
                    <a:xfrm>
                      <a:off x="0" y="0"/>
                      <a:ext cx="5665776" cy="3163103"/>
                    </a:xfrm>
                    <a:prstGeom prst="rect">
                      <a:avLst/>
                    </a:prstGeom>
                    <a:ln>
                      <a:noFill/>
                    </a:ln>
                    <a:extLst>
                      <a:ext uri="{53640926-AAD7-44D8-BBD7-CCE9431645EC}">
                        <a14:shadowObscured xmlns:a14="http://schemas.microsoft.com/office/drawing/2010/main"/>
                      </a:ext>
                    </a:extLst>
                  </pic:spPr>
                </pic:pic>
              </a:graphicData>
            </a:graphic>
          </wp:inline>
        </w:drawing>
      </w:r>
    </w:p>
    <w:p w14:paraId="1449AF72" w14:textId="77777777" w:rsidR="00151C5A" w:rsidRDefault="00151C5A" w:rsidP="00484DC5"/>
    <w:p w14:paraId="69DC6A46" w14:textId="77777777" w:rsidR="00151C5A" w:rsidRDefault="00151C5A" w:rsidP="00484DC5">
      <w:r>
        <w:t>CARE SETTING</w:t>
      </w:r>
    </w:p>
    <w:p w14:paraId="47E5F2AB" w14:textId="77777777" w:rsidR="00151C5A" w:rsidRDefault="00151C5A" w:rsidP="00484DC5">
      <w:r w:rsidRPr="004422F4">
        <w:rPr>
          <w:highlight w:val="yellow"/>
        </w:rPr>
        <w:t>Why is ‘Primary Care’ a parent of its self and why is there 2 instances</w:t>
      </w:r>
    </w:p>
    <w:p w14:paraId="5B9B71E5" w14:textId="43EC92A4" w:rsidR="00151C5A" w:rsidRDefault="00151C5A" w:rsidP="00484DC5">
      <w:r>
        <w:t>Is it possible to have a pre-defined ‘N/</w:t>
      </w:r>
      <w:proofErr w:type="gramStart"/>
      <w:r>
        <w:t>A’</w:t>
      </w:r>
      <w:proofErr w:type="gramEnd"/>
    </w:p>
    <w:p w14:paraId="65C28940" w14:textId="6D947BA0" w:rsidR="004422F4" w:rsidRPr="004422F4" w:rsidRDefault="004422F4" w:rsidP="00484DC5">
      <w:pPr>
        <w:rPr>
          <w:color w:val="FF0000"/>
        </w:rPr>
      </w:pPr>
      <w:r w:rsidRPr="004422F4">
        <w:rPr>
          <w:color w:val="FF0000"/>
        </w:rPr>
        <w:t xml:space="preserve">Within the parent setting? Good idea. </w:t>
      </w:r>
    </w:p>
    <w:p w14:paraId="756D4DFB" w14:textId="745793D2" w:rsidR="00151C5A" w:rsidRDefault="00151C5A" w:rsidP="00484DC5">
      <w:r>
        <w:t>Do we need hierarchical care settings?</w:t>
      </w:r>
    </w:p>
    <w:p w14:paraId="5ECED24D" w14:textId="09D8A54A" w:rsidR="004422F4" w:rsidRPr="004422F4" w:rsidRDefault="004422F4" w:rsidP="00484DC5">
      <w:pPr>
        <w:rPr>
          <w:color w:val="FF0000"/>
        </w:rPr>
      </w:pPr>
      <w:r w:rsidRPr="004422F4">
        <w:rPr>
          <w:color w:val="FF0000"/>
        </w:rPr>
        <w:t>I have suggested that we do. Damian did explain to me a reason why it couldn’t, but I can’t remember what it was. Will ask when we present to him</w:t>
      </w:r>
    </w:p>
    <w:p w14:paraId="7D5596AF" w14:textId="77777777" w:rsidR="00151C5A" w:rsidRDefault="00151C5A" w:rsidP="00484DC5">
      <w:r>
        <w:rPr>
          <w:noProof/>
          <w:lang w:eastAsia="en-GB"/>
        </w:rPr>
        <w:drawing>
          <wp:inline distT="0" distB="0" distL="0" distR="0" wp14:anchorId="39913FA0" wp14:editId="749134A0">
            <wp:extent cx="4754052" cy="2652414"/>
            <wp:effectExtent l="0" t="0" r="889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srcRect r="50677" b="14026"/>
                    <a:stretch/>
                  </pic:blipFill>
                  <pic:spPr bwMode="auto">
                    <a:xfrm>
                      <a:off x="0" y="0"/>
                      <a:ext cx="4754092" cy="2652436"/>
                    </a:xfrm>
                    <a:prstGeom prst="rect">
                      <a:avLst/>
                    </a:prstGeom>
                    <a:ln>
                      <a:noFill/>
                    </a:ln>
                    <a:extLst>
                      <a:ext uri="{53640926-AAD7-44D8-BBD7-CCE9431645EC}">
                        <a14:shadowObscured xmlns:a14="http://schemas.microsoft.com/office/drawing/2010/main"/>
                      </a:ext>
                    </a:extLst>
                  </pic:spPr>
                </pic:pic>
              </a:graphicData>
            </a:graphic>
          </wp:inline>
        </w:drawing>
      </w:r>
    </w:p>
    <w:p w14:paraId="5782A531" w14:textId="77777777" w:rsidR="00151C5A" w:rsidRDefault="00151C5A" w:rsidP="00484DC5"/>
    <w:p w14:paraId="4A083F1D" w14:textId="77777777" w:rsidR="003A3A1E" w:rsidRDefault="003A3A1E" w:rsidP="00484DC5">
      <w:r>
        <w:lastRenderedPageBreak/>
        <w:t>ROLE</w:t>
      </w:r>
    </w:p>
    <w:p w14:paraId="396A0E1B" w14:textId="019CE2E7" w:rsidR="003A3A1E" w:rsidRDefault="003A3A1E" w:rsidP="00484DC5">
      <w:r>
        <w:t>What is ‘Category’</w:t>
      </w:r>
    </w:p>
    <w:p w14:paraId="7AB9664C" w14:textId="53FC8BBE" w:rsidR="004422F4" w:rsidRPr="004422F4" w:rsidRDefault="004422F4" w:rsidP="00484DC5">
      <w:pPr>
        <w:rPr>
          <w:color w:val="FF0000"/>
        </w:rPr>
      </w:pPr>
      <w:r w:rsidRPr="004422F4">
        <w:rPr>
          <w:color w:val="FF0000"/>
        </w:rPr>
        <w:t>Category was present in Ibrahim’s data model so need to confer with him, I have been using ‘patient’ or ‘clinician’ as the categories, but happy to remove if these provide no value</w:t>
      </w:r>
    </w:p>
    <w:p w14:paraId="34AC0218" w14:textId="77777777" w:rsidR="003A3A1E" w:rsidRDefault="003A3A1E" w:rsidP="00484DC5">
      <w:r>
        <w:rPr>
          <w:noProof/>
          <w:lang w:eastAsia="en-GB"/>
        </w:rPr>
        <w:drawing>
          <wp:inline distT="0" distB="0" distL="0" distR="0" wp14:anchorId="5FB9A4A8" wp14:editId="6FEEB757">
            <wp:extent cx="5684808" cy="3191166"/>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r="50978" b="14027"/>
                    <a:stretch/>
                  </pic:blipFill>
                  <pic:spPr bwMode="auto">
                    <a:xfrm>
                      <a:off x="0" y="0"/>
                      <a:ext cx="5679797" cy="3188353"/>
                    </a:xfrm>
                    <a:prstGeom prst="rect">
                      <a:avLst/>
                    </a:prstGeom>
                    <a:ln>
                      <a:noFill/>
                    </a:ln>
                    <a:extLst>
                      <a:ext uri="{53640926-AAD7-44D8-BBD7-CCE9431645EC}">
                        <a14:shadowObscured xmlns:a14="http://schemas.microsoft.com/office/drawing/2010/main"/>
                      </a:ext>
                    </a:extLst>
                  </pic:spPr>
                </pic:pic>
              </a:graphicData>
            </a:graphic>
          </wp:inline>
        </w:drawing>
      </w:r>
    </w:p>
    <w:p w14:paraId="45D915DB" w14:textId="77777777" w:rsidR="003A3A1E" w:rsidRDefault="003A3A1E" w:rsidP="00484DC5">
      <w:r>
        <w:t>Target Type</w:t>
      </w:r>
    </w:p>
    <w:p w14:paraId="342842CF" w14:textId="77777777" w:rsidR="003A3A1E" w:rsidRDefault="003A3A1E" w:rsidP="00484DC5">
      <w:r w:rsidRPr="004422F4">
        <w:rPr>
          <w:highlight w:val="yellow"/>
        </w:rPr>
        <w:t>Do these only become available once an instance of one has been defined?</w:t>
      </w:r>
    </w:p>
    <w:p w14:paraId="0797C749" w14:textId="77777777" w:rsidR="003A3A1E" w:rsidRDefault="003A3A1E" w:rsidP="00484DC5">
      <w:r>
        <w:t>Need to link Role to Care Setting, Activity, Decision, Cause, Control</w:t>
      </w:r>
    </w:p>
    <w:p w14:paraId="64C4E4F4" w14:textId="6AA9875F" w:rsidR="003A3A1E" w:rsidRDefault="003A3A1E" w:rsidP="00484DC5">
      <w:r>
        <w:t>Type ‘Location’ should be ‘Care Setting’</w:t>
      </w:r>
    </w:p>
    <w:p w14:paraId="04BB3489" w14:textId="103DBE50" w:rsidR="00832AD0" w:rsidRPr="00832AD0" w:rsidRDefault="00832AD0" w:rsidP="00484DC5">
      <w:pPr>
        <w:rPr>
          <w:color w:val="FF0000"/>
        </w:rPr>
      </w:pPr>
      <w:r w:rsidRPr="00832AD0">
        <w:rPr>
          <w:color w:val="FF0000"/>
        </w:rPr>
        <w:t>Have raised with Damian – believe this is now fixed</w:t>
      </w:r>
    </w:p>
    <w:p w14:paraId="70904FA3" w14:textId="77777777" w:rsidR="003A3A1E" w:rsidRDefault="003A3A1E" w:rsidP="00484DC5">
      <w:r>
        <w:rPr>
          <w:noProof/>
          <w:lang w:eastAsia="en-GB"/>
        </w:rPr>
        <w:lastRenderedPageBreak/>
        <w:drawing>
          <wp:inline distT="0" distB="0" distL="0" distR="0" wp14:anchorId="33FC7D8A" wp14:editId="7868F790">
            <wp:extent cx="5701296" cy="3234905"/>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r="52030" b="14966"/>
                    <a:stretch/>
                  </pic:blipFill>
                  <pic:spPr bwMode="auto">
                    <a:xfrm>
                      <a:off x="0" y="0"/>
                      <a:ext cx="5701296" cy="3234905"/>
                    </a:xfrm>
                    <a:prstGeom prst="rect">
                      <a:avLst/>
                    </a:prstGeom>
                    <a:ln>
                      <a:noFill/>
                    </a:ln>
                    <a:extLst>
                      <a:ext uri="{53640926-AAD7-44D8-BBD7-CCE9431645EC}">
                        <a14:shadowObscured xmlns:a14="http://schemas.microsoft.com/office/drawing/2010/main"/>
                      </a:ext>
                    </a:extLst>
                  </pic:spPr>
                </pic:pic>
              </a:graphicData>
            </a:graphic>
          </wp:inline>
        </w:drawing>
      </w:r>
    </w:p>
    <w:p w14:paraId="6B4C08BD" w14:textId="1A89E32C" w:rsidR="003A3A1E" w:rsidRDefault="003A3A1E" w:rsidP="00484DC5">
      <w:r>
        <w:t>When subsequent ‘save’ is made after adding a comment, duplicate links are created.</w:t>
      </w:r>
    </w:p>
    <w:p w14:paraId="36DCDF15" w14:textId="4C485ED2" w:rsidR="004422F4" w:rsidRPr="004422F4" w:rsidRDefault="004422F4" w:rsidP="00484DC5">
      <w:pPr>
        <w:rPr>
          <w:color w:val="FF0000"/>
        </w:rPr>
      </w:pPr>
      <w:r w:rsidRPr="004422F4">
        <w:rPr>
          <w:color w:val="FF0000"/>
        </w:rPr>
        <w:t xml:space="preserve">This is kind of okay. It saves time going through ‘new’. You can just edit straight away. If you don’t make any changes and press save again, it will just save what’s there. The alternative is that the links editor closes upon save so you’re forced to add new each time? </w:t>
      </w:r>
    </w:p>
    <w:p w14:paraId="5EF8237C" w14:textId="77777777" w:rsidR="003A3A1E" w:rsidRDefault="003A3A1E" w:rsidP="00484DC5">
      <w:r>
        <w:rPr>
          <w:noProof/>
          <w:lang w:eastAsia="en-GB"/>
        </w:rPr>
        <w:drawing>
          <wp:inline distT="0" distB="0" distL="0" distR="0" wp14:anchorId="6DEE46BF" wp14:editId="691CFBE7">
            <wp:extent cx="5763486" cy="3217653"/>
            <wp:effectExtent l="0" t="0" r="889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r="50978" b="14496"/>
                    <a:stretch/>
                  </pic:blipFill>
                  <pic:spPr bwMode="auto">
                    <a:xfrm>
                      <a:off x="0" y="0"/>
                      <a:ext cx="5763486" cy="3217653"/>
                    </a:xfrm>
                    <a:prstGeom prst="rect">
                      <a:avLst/>
                    </a:prstGeom>
                    <a:ln>
                      <a:noFill/>
                    </a:ln>
                    <a:extLst>
                      <a:ext uri="{53640926-AAD7-44D8-BBD7-CCE9431645EC}">
                        <a14:shadowObscured xmlns:a14="http://schemas.microsoft.com/office/drawing/2010/main"/>
                      </a:ext>
                    </a:extLst>
                  </pic:spPr>
                </pic:pic>
              </a:graphicData>
            </a:graphic>
          </wp:inline>
        </w:drawing>
      </w:r>
    </w:p>
    <w:p w14:paraId="70762A61" w14:textId="0F6A876B" w:rsidR="00B26C2F" w:rsidRDefault="00B26C2F" w:rsidP="00484DC5"/>
    <w:p w14:paraId="04D9C148" w14:textId="30D89D7B" w:rsidR="004422F4" w:rsidRDefault="004422F4" w:rsidP="00484DC5"/>
    <w:p w14:paraId="011E459D" w14:textId="77777777" w:rsidR="004422F4" w:rsidRDefault="004422F4" w:rsidP="00484DC5"/>
    <w:p w14:paraId="0044BF62" w14:textId="77777777" w:rsidR="00B26C2F" w:rsidRDefault="00B26C2F" w:rsidP="00484DC5">
      <w:r>
        <w:lastRenderedPageBreak/>
        <w:t>CARE PROCESS</w:t>
      </w:r>
    </w:p>
    <w:p w14:paraId="686EB4B1" w14:textId="016147EB" w:rsidR="00B26C2F" w:rsidRDefault="00B26C2F" w:rsidP="00484DC5">
      <w:r>
        <w:t>Why do we need a ‘</w:t>
      </w:r>
      <w:proofErr w:type="gramStart"/>
      <w:r>
        <w:t>version’</w:t>
      </w:r>
      <w:proofErr w:type="gramEnd"/>
    </w:p>
    <w:p w14:paraId="0C10B879" w14:textId="6C15C380" w:rsidR="004422F4" w:rsidRDefault="004422F4" w:rsidP="00484DC5">
      <w:proofErr w:type="gramStart"/>
      <w:r w:rsidRPr="00D9549B">
        <w:rPr>
          <w:color w:val="FF0000"/>
        </w:rPr>
        <w:t>Again</w:t>
      </w:r>
      <w:proofErr w:type="gramEnd"/>
      <w:r w:rsidRPr="00D9549B">
        <w:rPr>
          <w:color w:val="FF0000"/>
        </w:rPr>
        <w:t xml:space="preserve"> in Ibrahim’s data model but happy to remove</w:t>
      </w:r>
      <w:r>
        <w:t xml:space="preserve">. </w:t>
      </w:r>
    </w:p>
    <w:p w14:paraId="7A16DCF0" w14:textId="0D6FC70D" w:rsidR="00B26C2F" w:rsidRDefault="00B26C2F" w:rsidP="00484DC5">
      <w:r>
        <w:t>Need a consistent ‘Details’ editor for other editors.  Reveals all characteristics/relationships that need to be expressed whilst retain graphical context</w:t>
      </w:r>
    </w:p>
    <w:p w14:paraId="040FBF08" w14:textId="057916B3" w:rsidR="002001FE" w:rsidRPr="00D9549B" w:rsidRDefault="00D9549B" w:rsidP="00484DC5">
      <w:pPr>
        <w:rPr>
          <w:color w:val="FF0000"/>
        </w:rPr>
      </w:pPr>
      <w:r w:rsidRPr="00D9549B">
        <w:rPr>
          <w:color w:val="FF0000"/>
        </w:rPr>
        <w:t>Need to understand this better</w:t>
      </w:r>
      <w:r w:rsidR="002001FE">
        <w:rPr>
          <w:color w:val="FF0000"/>
        </w:rPr>
        <w:t xml:space="preserve"> – call details text editor</w:t>
      </w:r>
      <w:r w:rsidR="00073875">
        <w:rPr>
          <w:color w:val="FF0000"/>
        </w:rPr>
        <w:t xml:space="preserve"> – combine all editors – description, links, hazard etc.</w:t>
      </w:r>
    </w:p>
    <w:p w14:paraId="5A26EE54" w14:textId="4E6A4D9F" w:rsidR="004A0746" w:rsidRDefault="004A0746" w:rsidP="00484DC5">
      <w:r>
        <w:t xml:space="preserve">Tabs suggest allowable </w:t>
      </w:r>
      <w:proofErr w:type="gramStart"/>
      <w:r>
        <w:t>links</w:t>
      </w:r>
      <w:proofErr w:type="gramEnd"/>
      <w:r>
        <w:t xml:space="preserve"> but these don’t correlate with the ‘target type’ in the invoked editor.  Also, this mechanisation is clunk – is it not possible to establish links directly via the Tabs?</w:t>
      </w:r>
    </w:p>
    <w:p w14:paraId="6906CD05" w14:textId="3B102464" w:rsidR="00D9549B" w:rsidRPr="00D9549B" w:rsidRDefault="00D9549B" w:rsidP="00D9549B">
      <w:pPr>
        <w:rPr>
          <w:color w:val="FF0000"/>
        </w:rPr>
      </w:pPr>
      <w:r w:rsidRPr="00D9549B">
        <w:rPr>
          <w:color w:val="FF0000"/>
        </w:rPr>
        <w:t>Need to understand this better</w:t>
      </w:r>
      <w:r w:rsidR="001237DF">
        <w:rPr>
          <w:color w:val="FF0000"/>
        </w:rPr>
        <w:t xml:space="preserve"> – reposition links box – match link </w:t>
      </w:r>
      <w:proofErr w:type="gramStart"/>
      <w:r w:rsidR="001237DF">
        <w:rPr>
          <w:color w:val="FF0000"/>
        </w:rPr>
        <w:t>drop</w:t>
      </w:r>
      <w:proofErr w:type="gramEnd"/>
      <w:r w:rsidR="001237DF">
        <w:rPr>
          <w:color w:val="FF0000"/>
        </w:rPr>
        <w:t xml:space="preserve"> down to tabs.</w:t>
      </w:r>
      <w:bookmarkStart w:id="0" w:name="_GoBack"/>
      <w:bookmarkEnd w:id="0"/>
    </w:p>
    <w:p w14:paraId="2291F232" w14:textId="44F42636" w:rsidR="00B26C2F" w:rsidRDefault="004A0746" w:rsidP="00484DC5">
      <w:r>
        <w:t>Also, having defined a ‘function’ the tool should know its relationship to a system</w:t>
      </w:r>
    </w:p>
    <w:p w14:paraId="656AC6F2" w14:textId="78A1E93B" w:rsidR="00D9549B" w:rsidRPr="00D9549B" w:rsidRDefault="00D9549B" w:rsidP="00484DC5">
      <w:pPr>
        <w:rPr>
          <w:color w:val="FF0000"/>
        </w:rPr>
      </w:pPr>
      <w:r w:rsidRPr="00D9549B">
        <w:rPr>
          <w:color w:val="FF0000"/>
        </w:rPr>
        <w:t>Yes, while not a direct relationship, it is an implied one and so should be triggered automatically once assigned to a function – same with care process from activity/decision</w:t>
      </w:r>
    </w:p>
    <w:p w14:paraId="54052E4C" w14:textId="77777777" w:rsidR="00B26C2F" w:rsidRDefault="00B26C2F" w:rsidP="00484DC5">
      <w:r>
        <w:rPr>
          <w:noProof/>
          <w:lang w:eastAsia="en-GB"/>
        </w:rPr>
        <w:drawing>
          <wp:inline distT="0" distB="0" distL="0" distR="0" wp14:anchorId="17F8CA20" wp14:editId="3E6EF51B">
            <wp:extent cx="5607170" cy="291642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r="51428" b="21074"/>
                    <a:stretch/>
                  </pic:blipFill>
                  <pic:spPr bwMode="auto">
                    <a:xfrm>
                      <a:off x="0" y="0"/>
                      <a:ext cx="5602229" cy="2913854"/>
                    </a:xfrm>
                    <a:prstGeom prst="rect">
                      <a:avLst/>
                    </a:prstGeom>
                    <a:ln>
                      <a:noFill/>
                    </a:ln>
                    <a:extLst>
                      <a:ext uri="{53640926-AAD7-44D8-BBD7-CCE9431645EC}">
                        <a14:shadowObscured xmlns:a14="http://schemas.microsoft.com/office/drawing/2010/main"/>
                      </a:ext>
                    </a:extLst>
                  </pic:spPr>
                </pic:pic>
              </a:graphicData>
            </a:graphic>
          </wp:inline>
        </w:drawing>
      </w:r>
    </w:p>
    <w:p w14:paraId="65CDF40C" w14:textId="77777777" w:rsidR="001A1671" w:rsidRDefault="001A1671" w:rsidP="001A1671">
      <w:r>
        <w:t xml:space="preserve">Need to link Activity to </w:t>
      </w:r>
      <w:r w:rsidR="00B81A8A">
        <w:t xml:space="preserve">Care Process (A) </w:t>
      </w:r>
      <w:r>
        <w:t>Care Setting</w:t>
      </w:r>
      <w:r w:rsidR="00B81A8A">
        <w:t xml:space="preserve"> (M)</w:t>
      </w:r>
      <w:r>
        <w:t xml:space="preserve">, </w:t>
      </w:r>
      <w:r w:rsidR="00B81A8A">
        <w:t xml:space="preserve">Hazard (M), Role (M) Cause (M) Control (M) </w:t>
      </w:r>
      <w:r w:rsidR="00DB0B07">
        <w:t>Function (M) System (A through hierarchical system editor)</w:t>
      </w:r>
    </w:p>
    <w:p w14:paraId="2918536B" w14:textId="77777777" w:rsidR="00B26C2F" w:rsidRDefault="00B81A8A" w:rsidP="00484DC5">
      <w:r>
        <w:t>Adding components to a care process (</w:t>
      </w:r>
      <w:proofErr w:type="spellStart"/>
      <w:r>
        <w:t>bert</w:t>
      </w:r>
      <w:proofErr w:type="spellEnd"/>
      <w:r>
        <w:t xml:space="preserve"> below) are reflected in the process template</w:t>
      </w:r>
    </w:p>
    <w:p w14:paraId="2544E84B" w14:textId="77777777" w:rsidR="00B81A8A" w:rsidRDefault="00B81A8A" w:rsidP="00484DC5">
      <w:r>
        <w:rPr>
          <w:noProof/>
          <w:lang w:eastAsia="en-GB"/>
        </w:rPr>
        <w:lastRenderedPageBreak/>
        <w:drawing>
          <wp:inline distT="0" distB="0" distL="0" distR="0" wp14:anchorId="41BDF196" wp14:editId="2EE9ED19">
            <wp:extent cx="5629952" cy="3174521"/>
            <wp:effectExtent l="0" t="0" r="889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r="51730" b="14966"/>
                    <a:stretch/>
                  </pic:blipFill>
                  <pic:spPr bwMode="auto">
                    <a:xfrm>
                      <a:off x="0" y="0"/>
                      <a:ext cx="5629952" cy="3174521"/>
                    </a:xfrm>
                    <a:prstGeom prst="rect">
                      <a:avLst/>
                    </a:prstGeom>
                    <a:ln>
                      <a:noFill/>
                    </a:ln>
                    <a:extLst>
                      <a:ext uri="{53640926-AAD7-44D8-BBD7-CCE9431645EC}">
                        <a14:shadowObscured xmlns:a14="http://schemas.microsoft.com/office/drawing/2010/main"/>
                      </a:ext>
                    </a:extLst>
                  </pic:spPr>
                </pic:pic>
              </a:graphicData>
            </a:graphic>
          </wp:inline>
        </w:drawing>
      </w:r>
    </w:p>
    <w:p w14:paraId="5F905677" w14:textId="77777777" w:rsidR="00B26C2F" w:rsidRDefault="00B81A8A" w:rsidP="00484DC5">
      <w:r>
        <w:rPr>
          <w:noProof/>
          <w:lang w:eastAsia="en-GB"/>
        </w:rPr>
        <w:drawing>
          <wp:inline distT="0" distB="0" distL="0" distR="0" wp14:anchorId="5F39973F" wp14:editId="3F6C2A72">
            <wp:extent cx="5633049" cy="3162111"/>
            <wp:effectExtent l="0" t="0" r="635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r="50978" b="14027"/>
                    <a:stretch/>
                  </pic:blipFill>
                  <pic:spPr bwMode="auto">
                    <a:xfrm>
                      <a:off x="0" y="0"/>
                      <a:ext cx="5628083" cy="3159324"/>
                    </a:xfrm>
                    <a:prstGeom prst="rect">
                      <a:avLst/>
                    </a:prstGeom>
                    <a:ln>
                      <a:noFill/>
                    </a:ln>
                    <a:extLst>
                      <a:ext uri="{53640926-AAD7-44D8-BBD7-CCE9431645EC}">
                        <a14:shadowObscured xmlns:a14="http://schemas.microsoft.com/office/drawing/2010/main"/>
                      </a:ext>
                    </a:extLst>
                  </pic:spPr>
                </pic:pic>
              </a:graphicData>
            </a:graphic>
          </wp:inline>
        </w:drawing>
      </w:r>
    </w:p>
    <w:p w14:paraId="3F520F89" w14:textId="5B877A39" w:rsidR="00484DC5" w:rsidRDefault="00B81A8A" w:rsidP="00484DC5">
      <w:pPr>
        <w:rPr>
          <w:highlight w:val="yellow"/>
        </w:rPr>
      </w:pPr>
      <w:proofErr w:type="gramStart"/>
      <w:r w:rsidRPr="00A25A6A">
        <w:rPr>
          <w:highlight w:val="yellow"/>
        </w:rPr>
        <w:t>However</w:t>
      </w:r>
      <w:proofErr w:type="gramEnd"/>
      <w:r w:rsidRPr="00A25A6A">
        <w:rPr>
          <w:highlight w:val="yellow"/>
        </w:rPr>
        <w:t xml:space="preserve"> if </w:t>
      </w:r>
      <w:proofErr w:type="spellStart"/>
      <w:r w:rsidRPr="00A25A6A">
        <w:rPr>
          <w:highlight w:val="yellow"/>
        </w:rPr>
        <w:t>bert</w:t>
      </w:r>
      <w:proofErr w:type="spellEnd"/>
      <w:r w:rsidRPr="00A25A6A">
        <w:rPr>
          <w:highlight w:val="yellow"/>
        </w:rPr>
        <w:t xml:space="preserve"> is then deleted and the diagram saved the change is not reflected in the template and it appears to persist ev</w:t>
      </w:r>
      <w:r w:rsidR="00BE69CA" w:rsidRPr="00A25A6A">
        <w:rPr>
          <w:highlight w:val="yellow"/>
        </w:rPr>
        <w:t>en after closing down the tabs.</w:t>
      </w:r>
    </w:p>
    <w:p w14:paraId="7768BC50" w14:textId="128C3D62" w:rsidR="00A25A6A" w:rsidRPr="00A25A6A" w:rsidRDefault="00F627C9" w:rsidP="00484DC5">
      <w:pPr>
        <w:rPr>
          <w:color w:val="FF0000"/>
        </w:rPr>
      </w:pPr>
      <w:r>
        <w:rPr>
          <w:color w:val="FF0000"/>
        </w:rPr>
        <w:t>Agreed – not deleting on my test either.</w:t>
      </w:r>
    </w:p>
    <w:p w14:paraId="4A2AE1B9" w14:textId="77777777" w:rsidR="00BE69CA" w:rsidRDefault="00BE69CA" w:rsidP="00484DC5"/>
    <w:p w14:paraId="6A223FB6" w14:textId="77777777" w:rsidR="00BE69CA" w:rsidRDefault="00BE69CA" w:rsidP="00484DC5"/>
    <w:p w14:paraId="3EF30A3A" w14:textId="77777777" w:rsidR="00BE69CA" w:rsidRDefault="00BE69CA" w:rsidP="00484DC5"/>
    <w:p w14:paraId="0CDC1622" w14:textId="77777777" w:rsidR="00484DC5" w:rsidRDefault="00DB0B07">
      <w:r>
        <w:t>HAZRD EDITOR – BOW TIE EDITOR</w:t>
      </w:r>
    </w:p>
    <w:p w14:paraId="7249DFA1" w14:textId="30F2940B" w:rsidR="00DB0B07" w:rsidRDefault="00DB0B07" w:rsidP="00DB0B07">
      <w:r>
        <w:lastRenderedPageBreak/>
        <w:t>On invoking the ‘Bowtie Editor’ the editor should automatically create a ‘hazard’ with the same name.  The reason for this is to eliminate unnecessary or unintended hazards from being generated.  A difference of a single character will create two different systems.</w:t>
      </w:r>
    </w:p>
    <w:p w14:paraId="65263A18" w14:textId="16603E60" w:rsidR="00E367DC" w:rsidRPr="00E367DC" w:rsidRDefault="00E367DC" w:rsidP="00DB0B07">
      <w:pPr>
        <w:rPr>
          <w:color w:val="FF0000"/>
        </w:rPr>
      </w:pPr>
      <w:r w:rsidRPr="00E367DC">
        <w:rPr>
          <w:color w:val="FF0000"/>
        </w:rPr>
        <w:t>Think this has been done now</w:t>
      </w:r>
    </w:p>
    <w:p w14:paraId="1715160E" w14:textId="77777777" w:rsidR="00DB0B07" w:rsidRDefault="004E12ED">
      <w:r>
        <w:t>CONTROL TYPES</w:t>
      </w:r>
    </w:p>
    <w:p w14:paraId="1EFBE696" w14:textId="0545AB1E" w:rsidR="004E12ED" w:rsidRDefault="004E12ED">
      <w:r>
        <w:t>Delete ‘Other’ but enable free text input, delete ‘Test Control’</w:t>
      </w:r>
    </w:p>
    <w:p w14:paraId="5CC24F42" w14:textId="69BEE9EE" w:rsidR="00E367DC" w:rsidRPr="00E367DC" w:rsidRDefault="00E367DC">
      <w:pPr>
        <w:rPr>
          <w:color w:val="FF0000"/>
        </w:rPr>
      </w:pPr>
      <w:r w:rsidRPr="00E367DC">
        <w:rPr>
          <w:color w:val="FF0000"/>
        </w:rPr>
        <w:t>Agreed. Look at the ‘select’ option too</w:t>
      </w:r>
    </w:p>
    <w:p w14:paraId="40C9D79E" w14:textId="77777777" w:rsidR="004E12ED" w:rsidRDefault="004E12ED">
      <w:r>
        <w:t>CONTROL STATE</w:t>
      </w:r>
    </w:p>
    <w:p w14:paraId="1A619B0C" w14:textId="77777777" w:rsidR="004E12ED" w:rsidRDefault="004E12ED">
      <w:r>
        <w:t>Should be ‘To be implemented’, ‘implemented’ &amp; ‘Implemented and Verified’</w:t>
      </w:r>
    </w:p>
    <w:p w14:paraId="2D85DC40" w14:textId="77777777" w:rsidR="004E12ED" w:rsidRDefault="004E12ED">
      <w:r>
        <w:t>Need new Control data item: ‘existing’ or ‘additional’</w:t>
      </w:r>
    </w:p>
    <w:p w14:paraId="035F4245" w14:textId="5C2150A3" w:rsidR="00F03583" w:rsidRDefault="00F03583">
      <w:r>
        <w:t>Effect – Not sure what ‘Type’</w:t>
      </w:r>
    </w:p>
    <w:p w14:paraId="051F5CC1" w14:textId="3A79D44A" w:rsidR="00E367DC" w:rsidRPr="00E367DC" w:rsidRDefault="00E367DC">
      <w:pPr>
        <w:rPr>
          <w:color w:val="FF0000"/>
        </w:rPr>
      </w:pPr>
      <w:r w:rsidRPr="00E367DC">
        <w:rPr>
          <w:color w:val="FF0000"/>
        </w:rPr>
        <w:t>Also remove condition</w:t>
      </w:r>
    </w:p>
    <w:p w14:paraId="787DFB53" w14:textId="77777777" w:rsidR="00F03583" w:rsidRDefault="00F03583">
      <w:r>
        <w:rPr>
          <w:noProof/>
          <w:lang w:eastAsia="en-GB"/>
        </w:rPr>
        <w:drawing>
          <wp:inline distT="0" distB="0" distL="0" distR="0" wp14:anchorId="33A53A18" wp14:editId="64B28D06">
            <wp:extent cx="6003985" cy="338070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r="51128" b="14026"/>
                    <a:stretch/>
                  </pic:blipFill>
                  <pic:spPr bwMode="auto">
                    <a:xfrm>
                      <a:off x="0" y="0"/>
                      <a:ext cx="5998695" cy="3377728"/>
                    </a:xfrm>
                    <a:prstGeom prst="rect">
                      <a:avLst/>
                    </a:prstGeom>
                    <a:ln>
                      <a:noFill/>
                    </a:ln>
                    <a:extLst>
                      <a:ext uri="{53640926-AAD7-44D8-BBD7-CCE9431645EC}">
                        <a14:shadowObscured xmlns:a14="http://schemas.microsoft.com/office/drawing/2010/main"/>
                      </a:ext>
                    </a:extLst>
                  </pic:spPr>
                </pic:pic>
              </a:graphicData>
            </a:graphic>
          </wp:inline>
        </w:drawing>
      </w:r>
    </w:p>
    <w:p w14:paraId="141F8A14" w14:textId="77777777" w:rsidR="00BC05CF" w:rsidRDefault="00BC05CF"/>
    <w:p w14:paraId="1900DC89" w14:textId="77777777" w:rsidR="00BC05CF" w:rsidRDefault="00BC05CF">
      <w:r>
        <w:t>ISSUES LOG</w:t>
      </w:r>
    </w:p>
    <w:p w14:paraId="5119413F" w14:textId="6ED1F58B" w:rsidR="00BC05CF" w:rsidRDefault="00BC05CF">
      <w:r>
        <w:t>Need Issue Number</w:t>
      </w:r>
    </w:p>
    <w:p w14:paraId="07C5CD76" w14:textId="07981CD4" w:rsidR="00E367DC" w:rsidRPr="00E367DC" w:rsidRDefault="00E367DC">
      <w:pPr>
        <w:rPr>
          <w:color w:val="FF0000"/>
        </w:rPr>
      </w:pPr>
      <w:r w:rsidRPr="00E367DC">
        <w:rPr>
          <w:color w:val="FF0000"/>
        </w:rPr>
        <w:t>Agreed – or reference number</w:t>
      </w:r>
    </w:p>
    <w:p w14:paraId="50E8E0AF" w14:textId="7196998D" w:rsidR="00BC05CF" w:rsidRPr="00755937" w:rsidRDefault="00BC05CF">
      <w:pPr>
        <w:rPr>
          <w:color w:val="FF0000"/>
        </w:rPr>
      </w:pPr>
      <w:r w:rsidRPr="00755937">
        <w:rPr>
          <w:color w:val="FF0000"/>
        </w:rPr>
        <w:t>Not sure what ‘Type’ is nor ‘Resolution Type’</w:t>
      </w:r>
    </w:p>
    <w:p w14:paraId="398D9A54" w14:textId="1A84B8EF" w:rsidR="00E367DC" w:rsidRPr="00755937" w:rsidRDefault="00E367DC">
      <w:pPr>
        <w:rPr>
          <w:color w:val="FF0000"/>
        </w:rPr>
      </w:pPr>
      <w:r w:rsidRPr="00755937">
        <w:rPr>
          <w:color w:val="FF0000"/>
        </w:rPr>
        <w:lastRenderedPageBreak/>
        <w:t xml:space="preserve">I thought this was quite useful – to group issues so can see patterns. For </w:t>
      </w:r>
      <w:proofErr w:type="gramStart"/>
      <w:r w:rsidRPr="00755937">
        <w:rPr>
          <w:color w:val="FF0000"/>
        </w:rPr>
        <w:t>example</w:t>
      </w:r>
      <w:proofErr w:type="gramEnd"/>
      <w:r w:rsidRPr="00755937">
        <w:rPr>
          <w:color w:val="FF0000"/>
        </w:rPr>
        <w:t xml:space="preserve"> in Lorenzo we’ve had a load through recently where it was useful to group them into certain types </w:t>
      </w:r>
      <w:proofErr w:type="spellStart"/>
      <w:r w:rsidRPr="00755937">
        <w:rPr>
          <w:color w:val="FF0000"/>
        </w:rPr>
        <w:t>eg.</w:t>
      </w:r>
      <w:proofErr w:type="spellEnd"/>
      <w:r w:rsidRPr="00755937">
        <w:rPr>
          <w:color w:val="FF0000"/>
        </w:rPr>
        <w:t xml:space="preserve"> Missing data, confused data, </w:t>
      </w:r>
      <w:proofErr w:type="spellStart"/>
      <w:r w:rsidRPr="00755937">
        <w:rPr>
          <w:color w:val="FF0000"/>
        </w:rPr>
        <w:t>fallback</w:t>
      </w:r>
      <w:proofErr w:type="spellEnd"/>
      <w:r w:rsidRPr="00755937">
        <w:rPr>
          <w:color w:val="FF0000"/>
        </w:rPr>
        <w:t xml:space="preserve"> chart. </w:t>
      </w:r>
      <w:r w:rsidR="00755937" w:rsidRPr="00755937">
        <w:rPr>
          <w:color w:val="FF0000"/>
        </w:rPr>
        <w:t>I think it may be useful to keep in but not mandatory and perhaps have some guidance / info / help button nearby with tips</w:t>
      </w:r>
    </w:p>
    <w:p w14:paraId="11006867" w14:textId="77777777" w:rsidR="00443CCA" w:rsidRDefault="00443CCA"/>
    <w:p w14:paraId="57B1EE30" w14:textId="77777777" w:rsidR="00443CCA" w:rsidRDefault="00443CCA"/>
    <w:p w14:paraId="600B9F2C" w14:textId="77777777" w:rsidR="00BC05CF" w:rsidRDefault="00BC05CF"/>
    <w:sectPr w:rsidR="00BC05CF">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96"/>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F36AA"/>
    <w:rsid w:val="00026053"/>
    <w:rsid w:val="00073875"/>
    <w:rsid w:val="000A68BA"/>
    <w:rsid w:val="001237DF"/>
    <w:rsid w:val="00151C5A"/>
    <w:rsid w:val="001A1671"/>
    <w:rsid w:val="002001FE"/>
    <w:rsid w:val="002212B5"/>
    <w:rsid w:val="00301C63"/>
    <w:rsid w:val="003A3A1E"/>
    <w:rsid w:val="004422F4"/>
    <w:rsid w:val="00443CCA"/>
    <w:rsid w:val="00484DC5"/>
    <w:rsid w:val="004A0746"/>
    <w:rsid w:val="004D3D01"/>
    <w:rsid w:val="004E12ED"/>
    <w:rsid w:val="00523D70"/>
    <w:rsid w:val="00581F63"/>
    <w:rsid w:val="00607C92"/>
    <w:rsid w:val="006766CA"/>
    <w:rsid w:val="00755937"/>
    <w:rsid w:val="00832AD0"/>
    <w:rsid w:val="00A25A6A"/>
    <w:rsid w:val="00B26C2F"/>
    <w:rsid w:val="00B56A8B"/>
    <w:rsid w:val="00B81A8A"/>
    <w:rsid w:val="00BC05CF"/>
    <w:rsid w:val="00BE69CA"/>
    <w:rsid w:val="00BF36AA"/>
    <w:rsid w:val="00D9549B"/>
    <w:rsid w:val="00DB0B07"/>
    <w:rsid w:val="00E367DC"/>
    <w:rsid w:val="00E9178C"/>
    <w:rsid w:val="00EA0CD5"/>
    <w:rsid w:val="00EC6EE2"/>
    <w:rsid w:val="00F03583"/>
    <w:rsid w:val="00F03799"/>
    <w:rsid w:val="00F627C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A1F1CD"/>
  <w15:docId w15:val="{A563DDE5-F109-4245-9F92-1E16C42BD8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4D3D0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D3D01"/>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3" Type="http://schemas.openxmlformats.org/officeDocument/2006/relationships/webSettings" Target="webSettings.xml"/><Relationship Id="rId21" Type="http://schemas.openxmlformats.org/officeDocument/2006/relationships/theme" Target="theme/theme1.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34</TotalTime>
  <Pages>12</Pages>
  <Words>961</Words>
  <Characters>5479</Characters>
  <Application>Microsoft Office Word</Application>
  <DocSecurity>0</DocSecurity>
  <Lines>45</Lines>
  <Paragraphs>12</Paragraphs>
  <ScaleCrop>false</ScaleCrop>
  <HeadingPairs>
    <vt:vector size="2" baseType="variant">
      <vt:variant>
        <vt:lpstr>Title</vt:lpstr>
      </vt:variant>
      <vt:variant>
        <vt:i4>1</vt:i4>
      </vt:variant>
    </vt:vector>
  </HeadingPairs>
  <TitlesOfParts>
    <vt:vector size="1" baseType="lpstr">
      <vt:lpstr/>
    </vt:vector>
  </TitlesOfParts>
  <Company>NHS Connecting for Health</Company>
  <LinksUpToDate>false</LinksUpToDate>
  <CharactersWithSpaces>6428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CSUser</dc:creator>
  <cp:keywords/>
  <dc:description/>
  <cp:lastModifiedBy>Hannah McCann</cp:lastModifiedBy>
  <cp:revision>3</cp:revision>
  <dcterms:created xsi:type="dcterms:W3CDTF">2018-04-13T10:10:00Z</dcterms:created>
  <dcterms:modified xsi:type="dcterms:W3CDTF">2018-04-17T12:39:00Z</dcterms:modified>
</cp:coreProperties>
</file>